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spacing w:line="276" w:lineRule="auto"/>
        <w:jc w:val="center"/>
        <w:rPr>
          <w:rFonts w:ascii="Comfortaa" w:cs="Comfortaa" w:eastAsia="Comfortaa" w:hAnsi="Comfortaa"/>
          <w:b w:val="1"/>
          <w:sz w:val="30"/>
          <w:szCs w:val="30"/>
          <w:u w:val="single"/>
        </w:rPr>
      </w:pPr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u w:val="single"/>
          <w:rtl w:val="0"/>
        </w:rPr>
        <w:t xml:space="preserve">8/19/2024 Music Board Meeting Agenda &amp; Minutes</w:t>
      </w:r>
    </w:p>
    <w:p w:rsidR="00000000" w:rsidDel="00000000" w:rsidP="00000000" w:rsidRDefault="00000000" w:rsidRPr="00000000" w14:paraId="00000002">
      <w:pPr>
        <w:keepLines w:val="1"/>
        <w:spacing w:line="276" w:lineRule="auto"/>
        <w:jc w:val="center"/>
        <w:rPr>
          <w:rFonts w:ascii="Comfortaa" w:cs="Comfortaa" w:eastAsia="Comfortaa" w:hAnsi="Comfortaa"/>
          <w:sz w:val="30"/>
          <w:szCs w:val="30"/>
          <w:u w:val="single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u w:val="single"/>
          <w:rtl w:val="0"/>
        </w:rPr>
        <w:t xml:space="preserve">7:00 Beyer HS Little Theater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4186238</wp:posOffset>
            </wp:positionH>
            <wp:positionV relativeFrom="paragraph">
              <wp:posOffset>142875</wp:posOffset>
            </wp:positionV>
            <wp:extent cx="2138363" cy="3290641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8363" cy="32906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Lines w:val="1"/>
        <w:spacing w:line="276" w:lineRule="auto"/>
        <w:jc w:val="center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(If Little Theater is unavailable, we will meet in the piano room at Beyer)</w:t>
      </w:r>
    </w:p>
    <w:p w:rsidR="00000000" w:rsidDel="00000000" w:rsidP="00000000" w:rsidRDefault="00000000" w:rsidRPr="00000000" w14:paraId="00000004">
      <w:pPr>
        <w:keepLines w:val="1"/>
        <w:spacing w:line="276" w:lineRule="auto"/>
        <w:jc w:val="center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spacing w:line="276" w:lineRule="auto"/>
        <w:jc w:val="center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spacing w:line="276" w:lineRule="auto"/>
        <w:jc w:val="center"/>
        <w:rPr>
          <w:rFonts w:ascii="Comfortaa" w:cs="Comfortaa" w:eastAsia="Comfortaa" w:hAnsi="Comfortaa"/>
          <w:b w:val="1"/>
          <w:sz w:val="30"/>
          <w:szCs w:val="30"/>
          <w:u w:val="single"/>
        </w:rPr>
      </w:pPr>
      <w:r w:rsidDel="00000000" w:rsidR="00000000" w:rsidRPr="00000000">
        <w:rPr>
          <w:rFonts w:ascii="Comfortaa" w:cs="Comfortaa" w:eastAsia="Comfortaa" w:hAnsi="Comfortaa"/>
          <w:b w:val="1"/>
          <w:sz w:val="30"/>
          <w:szCs w:val="30"/>
          <w:u w:val="single"/>
          <w:rtl w:val="0"/>
        </w:rPr>
        <w:t xml:space="preserve">Attend virtually </w:t>
      </w:r>
    </w:p>
    <w:p w:rsidR="00000000" w:rsidDel="00000000" w:rsidP="00000000" w:rsidRDefault="00000000" w:rsidRPr="00000000" w14:paraId="00000007">
      <w:pPr>
        <w:keepLines w:val="1"/>
        <w:spacing w:after="240" w:before="240" w:line="276" w:lineRule="auto"/>
        <w:jc w:val="center"/>
        <w:rPr>
          <w:color w:val="5b5fc7"/>
          <w:sz w:val="21"/>
          <w:szCs w:val="21"/>
          <w:u w:val="single"/>
        </w:rPr>
      </w:pPr>
      <w:r w:rsidDel="00000000" w:rsidR="00000000" w:rsidRPr="00000000">
        <w:rPr>
          <w:b w:val="1"/>
          <w:color w:val="242424"/>
          <w:sz w:val="36"/>
          <w:szCs w:val="36"/>
          <w:u w:val="single"/>
          <w:rtl w:val="0"/>
        </w:rPr>
        <w:t xml:space="preserve">Microsoft Teams</w:t>
      </w:r>
      <w:hyperlink r:id="rId7">
        <w:r w:rsidDel="00000000" w:rsidR="00000000" w:rsidRPr="00000000">
          <w:rPr>
            <w:color w:val="242424"/>
            <w:u w:val="single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5b5fc7"/>
            <w:sz w:val="21"/>
            <w:szCs w:val="21"/>
            <w:u w:val="single"/>
            <w:rtl w:val="0"/>
          </w:rPr>
          <w:t xml:space="preserve">Need help?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1"/>
        <w:spacing w:after="240" w:before="240" w:line="276" w:lineRule="auto"/>
        <w:jc w:val="center"/>
        <w:rPr>
          <w:b w:val="1"/>
          <w:color w:val="5b5fc7"/>
          <w:sz w:val="30"/>
          <w:szCs w:val="30"/>
          <w:u w:val="single"/>
        </w:rPr>
      </w:pPr>
      <w:hyperlink r:id="rId9">
        <w:r w:rsidDel="00000000" w:rsidR="00000000" w:rsidRPr="00000000">
          <w:rPr>
            <w:b w:val="1"/>
            <w:color w:val="5b5fc7"/>
            <w:sz w:val="30"/>
            <w:szCs w:val="30"/>
            <w:u w:val="single"/>
            <w:rtl w:val="0"/>
          </w:rPr>
          <w:t xml:space="preserve">Join the meeting now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Lines w:val="1"/>
        <w:spacing w:after="240" w:before="240" w:line="276" w:lineRule="auto"/>
        <w:jc w:val="center"/>
        <w:rPr>
          <w:color w:val="242424"/>
          <w:sz w:val="21"/>
          <w:szCs w:val="21"/>
          <w:u w:val="single"/>
        </w:rPr>
      </w:pPr>
      <w:r w:rsidDel="00000000" w:rsidR="00000000" w:rsidRPr="00000000">
        <w:rPr>
          <w:color w:val="616161"/>
          <w:sz w:val="21"/>
          <w:szCs w:val="21"/>
          <w:u w:val="single"/>
          <w:rtl w:val="0"/>
        </w:rPr>
        <w:t xml:space="preserve">Meeting ID: </w:t>
      </w:r>
      <w:r w:rsidDel="00000000" w:rsidR="00000000" w:rsidRPr="00000000">
        <w:rPr>
          <w:color w:val="242424"/>
          <w:sz w:val="21"/>
          <w:szCs w:val="21"/>
          <w:u w:val="single"/>
          <w:rtl w:val="0"/>
        </w:rPr>
        <w:t xml:space="preserve">298 754 690 791 0</w:t>
      </w:r>
    </w:p>
    <w:p w:rsidR="00000000" w:rsidDel="00000000" w:rsidP="00000000" w:rsidRDefault="00000000" w:rsidRPr="00000000" w14:paraId="0000000A">
      <w:pPr>
        <w:keepLines w:val="1"/>
        <w:spacing w:after="240" w:before="240" w:line="276" w:lineRule="auto"/>
        <w:jc w:val="center"/>
        <w:rPr>
          <w:rFonts w:ascii="Comfortaa" w:cs="Comfortaa" w:eastAsia="Comfortaa" w:hAnsi="Comfortaa"/>
        </w:rPr>
      </w:pPr>
      <w:r w:rsidDel="00000000" w:rsidR="00000000" w:rsidRPr="00000000">
        <w:rPr>
          <w:color w:val="616161"/>
          <w:sz w:val="21"/>
          <w:szCs w:val="21"/>
          <w:u w:val="single"/>
          <w:rtl w:val="0"/>
        </w:rPr>
        <w:t xml:space="preserve">Passcode: </w:t>
      </w:r>
      <w:r w:rsidDel="00000000" w:rsidR="00000000" w:rsidRPr="00000000">
        <w:rPr>
          <w:color w:val="242424"/>
          <w:sz w:val="21"/>
          <w:szCs w:val="21"/>
          <w:u w:val="single"/>
          <w:rtl w:val="0"/>
        </w:rPr>
        <w:t xml:space="preserve">tA3dG39o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1"/>
        <w:spacing w:line="276" w:lineRule="auto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Lines w:val="1"/>
        <w:tabs>
          <w:tab w:val="center" w:leader="none" w:pos="5400"/>
        </w:tabs>
        <w:spacing w:line="276" w:lineRule="auto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Meeting called to order at </w:t>
      </w:r>
    </w:p>
    <w:p w:rsidR="00000000" w:rsidDel="00000000" w:rsidP="00000000" w:rsidRDefault="00000000" w:rsidRPr="00000000" w14:paraId="0000000D">
      <w:pPr>
        <w:keepLines w:val="1"/>
        <w:tabs>
          <w:tab w:val="center" w:leader="none" w:pos="5400"/>
        </w:tabs>
        <w:spacing w:line="276" w:lineRule="auto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Lines w:val="1"/>
        <w:tabs>
          <w:tab w:val="center" w:leader="none" w:pos="5400"/>
        </w:tabs>
        <w:spacing w:line="276" w:lineRule="auto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Location:  Beyer HS 7:00 P.M.</w:t>
      </w:r>
    </w:p>
    <w:p w:rsidR="00000000" w:rsidDel="00000000" w:rsidP="00000000" w:rsidRDefault="00000000" w:rsidRPr="00000000" w14:paraId="0000000F">
      <w:pPr>
        <w:keepLines w:val="1"/>
        <w:spacing w:line="276" w:lineRule="auto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Lines w:val="1"/>
        <w:spacing w:line="276" w:lineRule="auto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11">
      <w:pPr>
        <w:keepLines w:val="1"/>
        <w:spacing w:line="276" w:lineRule="auto"/>
        <w:rPr>
          <w:rFonts w:ascii="Comfortaa" w:cs="Comfortaa" w:eastAsia="Comfortaa" w:hAnsi="Comfortaa"/>
          <w:b w:val="1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b w:val="1"/>
          <w:sz w:val="20"/>
          <w:szCs w:val="20"/>
          <w:rtl w:val="0"/>
        </w:rPr>
        <w:t xml:space="preserve">ENOCHS and BEYER COMBINED MEETING: </w:t>
      </w:r>
    </w:p>
    <w:p w:rsidR="00000000" w:rsidDel="00000000" w:rsidP="00000000" w:rsidRDefault="00000000" w:rsidRPr="00000000" w14:paraId="00000012">
      <w:pPr>
        <w:keepLines w:val="1"/>
        <w:spacing w:line="276" w:lineRule="auto"/>
        <w:rPr>
          <w:rFonts w:ascii="Comfortaa" w:cs="Comfortaa" w:eastAsia="Comfortaa" w:hAnsi="Comforta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Lines w:val="1"/>
        <w:numPr>
          <w:ilvl w:val="0"/>
          <w:numId w:val="1"/>
        </w:numPr>
        <w:spacing w:line="276" w:lineRule="auto"/>
        <w:ind w:left="72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u w:val="single"/>
          <w:rtl w:val="0"/>
        </w:rPr>
        <w:t xml:space="preserve">Welcome from the Directors</w:t>
      </w:r>
    </w:p>
    <w:p w:rsidR="00000000" w:rsidDel="00000000" w:rsidP="00000000" w:rsidRDefault="00000000" w:rsidRPr="00000000" w14:paraId="00000014">
      <w:pPr>
        <w:keepLines w:val="1"/>
        <w:numPr>
          <w:ilvl w:val="1"/>
          <w:numId w:val="1"/>
        </w:numPr>
        <w:spacing w:line="276" w:lineRule="auto"/>
        <w:ind w:left="144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Mr. Garibay, Mr. Medina, Mrs. Rawls, Mrs. Carbajal</w:t>
      </w:r>
    </w:p>
    <w:p w:rsidR="00000000" w:rsidDel="00000000" w:rsidP="00000000" w:rsidRDefault="00000000" w:rsidRPr="00000000" w14:paraId="00000015">
      <w:pPr>
        <w:keepLines w:val="1"/>
        <w:numPr>
          <w:ilvl w:val="1"/>
          <w:numId w:val="1"/>
        </w:numPr>
        <w:spacing w:line="276" w:lineRule="auto"/>
        <w:ind w:left="144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Enochs Board</w:t>
      </w:r>
    </w:p>
    <w:p w:rsidR="00000000" w:rsidDel="00000000" w:rsidP="00000000" w:rsidRDefault="00000000" w:rsidRPr="00000000" w14:paraId="00000016">
      <w:pPr>
        <w:keepLines w:val="1"/>
        <w:numPr>
          <w:ilvl w:val="2"/>
          <w:numId w:val="1"/>
        </w:numPr>
        <w:spacing w:line="276" w:lineRule="auto"/>
        <w:ind w:left="21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Division Director- Gina Grgich</w:t>
      </w:r>
    </w:p>
    <w:p w:rsidR="00000000" w:rsidDel="00000000" w:rsidP="00000000" w:rsidRDefault="00000000" w:rsidRPr="00000000" w14:paraId="00000017">
      <w:pPr>
        <w:keepLines w:val="1"/>
        <w:numPr>
          <w:ilvl w:val="2"/>
          <w:numId w:val="1"/>
        </w:numPr>
        <w:spacing w:line="276" w:lineRule="auto"/>
        <w:ind w:left="21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Deputy Division Director- Ana Mix</w:t>
      </w:r>
    </w:p>
    <w:p w:rsidR="00000000" w:rsidDel="00000000" w:rsidP="00000000" w:rsidRDefault="00000000" w:rsidRPr="00000000" w14:paraId="00000018">
      <w:pPr>
        <w:keepLines w:val="1"/>
        <w:numPr>
          <w:ilvl w:val="2"/>
          <w:numId w:val="1"/>
        </w:numPr>
        <w:spacing w:line="276" w:lineRule="auto"/>
        <w:ind w:left="21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Treasurer- Emily Cassi</w:t>
      </w:r>
    </w:p>
    <w:p w:rsidR="00000000" w:rsidDel="00000000" w:rsidP="00000000" w:rsidRDefault="00000000" w:rsidRPr="00000000" w14:paraId="00000019">
      <w:pPr>
        <w:keepLines w:val="1"/>
        <w:numPr>
          <w:ilvl w:val="2"/>
          <w:numId w:val="1"/>
        </w:numPr>
        <w:spacing w:line="276" w:lineRule="auto"/>
        <w:ind w:left="21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Secretary- Laura Williams</w:t>
      </w:r>
    </w:p>
    <w:p w:rsidR="00000000" w:rsidDel="00000000" w:rsidP="00000000" w:rsidRDefault="00000000" w:rsidRPr="00000000" w14:paraId="0000001A">
      <w:pPr>
        <w:keepLines w:val="1"/>
        <w:numPr>
          <w:ilvl w:val="2"/>
          <w:numId w:val="1"/>
        </w:numPr>
        <w:spacing w:line="276" w:lineRule="auto"/>
        <w:ind w:left="21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Fundraising- Open</w:t>
      </w:r>
    </w:p>
    <w:p w:rsidR="00000000" w:rsidDel="00000000" w:rsidP="00000000" w:rsidRDefault="00000000" w:rsidRPr="00000000" w14:paraId="0000001B">
      <w:pPr>
        <w:keepLines w:val="1"/>
        <w:numPr>
          <w:ilvl w:val="2"/>
          <w:numId w:val="1"/>
        </w:numPr>
        <w:spacing w:line="276" w:lineRule="auto"/>
        <w:ind w:left="21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Communications- Alyssa Aragon</w:t>
      </w:r>
    </w:p>
    <w:p w:rsidR="00000000" w:rsidDel="00000000" w:rsidP="00000000" w:rsidRDefault="00000000" w:rsidRPr="00000000" w14:paraId="0000001C">
      <w:pPr>
        <w:keepLines w:val="1"/>
        <w:numPr>
          <w:ilvl w:val="2"/>
          <w:numId w:val="1"/>
        </w:numPr>
        <w:spacing w:line="276" w:lineRule="auto"/>
        <w:ind w:left="21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Concessions- Jennifer Tomchak</w:t>
      </w:r>
    </w:p>
    <w:p w:rsidR="00000000" w:rsidDel="00000000" w:rsidP="00000000" w:rsidRDefault="00000000" w:rsidRPr="00000000" w14:paraId="0000001D">
      <w:pPr>
        <w:keepLines w:val="1"/>
        <w:numPr>
          <w:ilvl w:val="1"/>
          <w:numId w:val="1"/>
        </w:numPr>
        <w:spacing w:line="276" w:lineRule="auto"/>
        <w:ind w:left="144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Beyer Board</w:t>
      </w:r>
    </w:p>
    <w:p w:rsidR="00000000" w:rsidDel="00000000" w:rsidP="00000000" w:rsidRDefault="00000000" w:rsidRPr="00000000" w14:paraId="0000001E">
      <w:pPr>
        <w:keepLines w:val="1"/>
        <w:numPr>
          <w:ilvl w:val="2"/>
          <w:numId w:val="1"/>
        </w:numPr>
        <w:spacing w:line="276" w:lineRule="auto"/>
        <w:ind w:left="21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President- Jeff Tallcott </w:t>
      </w:r>
    </w:p>
    <w:p w:rsidR="00000000" w:rsidDel="00000000" w:rsidP="00000000" w:rsidRDefault="00000000" w:rsidRPr="00000000" w14:paraId="0000001F">
      <w:pPr>
        <w:keepLines w:val="1"/>
        <w:numPr>
          <w:ilvl w:val="2"/>
          <w:numId w:val="1"/>
        </w:numPr>
        <w:spacing w:line="276" w:lineRule="auto"/>
        <w:ind w:left="21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VP of Service- Lauren Odermatt </w:t>
      </w:r>
    </w:p>
    <w:p w:rsidR="00000000" w:rsidDel="00000000" w:rsidP="00000000" w:rsidRDefault="00000000" w:rsidRPr="00000000" w14:paraId="00000020">
      <w:pPr>
        <w:keepLines w:val="1"/>
        <w:numPr>
          <w:ilvl w:val="2"/>
          <w:numId w:val="1"/>
        </w:numPr>
        <w:spacing w:line="276" w:lineRule="auto"/>
        <w:ind w:left="21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VP of Fundraising- Kim Ricci</w:t>
      </w:r>
    </w:p>
    <w:p w:rsidR="00000000" w:rsidDel="00000000" w:rsidP="00000000" w:rsidRDefault="00000000" w:rsidRPr="00000000" w14:paraId="00000021">
      <w:pPr>
        <w:keepLines w:val="1"/>
        <w:numPr>
          <w:ilvl w:val="2"/>
          <w:numId w:val="1"/>
        </w:numPr>
        <w:spacing w:line="276" w:lineRule="auto"/>
        <w:ind w:left="21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Secretary- Alli Campbell</w:t>
      </w:r>
    </w:p>
    <w:p w:rsidR="00000000" w:rsidDel="00000000" w:rsidP="00000000" w:rsidRDefault="00000000" w:rsidRPr="00000000" w14:paraId="00000022">
      <w:pPr>
        <w:keepLines w:val="1"/>
        <w:numPr>
          <w:ilvl w:val="2"/>
          <w:numId w:val="1"/>
        </w:numPr>
        <w:spacing w:line="276" w:lineRule="auto"/>
        <w:ind w:left="21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Treasurer- Amanda Coons</w:t>
      </w:r>
    </w:p>
    <w:p w:rsidR="00000000" w:rsidDel="00000000" w:rsidP="00000000" w:rsidRDefault="00000000" w:rsidRPr="00000000" w14:paraId="00000023">
      <w:pPr>
        <w:keepLines w:val="1"/>
        <w:numPr>
          <w:ilvl w:val="2"/>
          <w:numId w:val="1"/>
        </w:numPr>
        <w:spacing w:line="276" w:lineRule="auto"/>
        <w:ind w:left="21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Blue Crew Chief- Bobby Coons</w:t>
      </w:r>
    </w:p>
    <w:p w:rsidR="00000000" w:rsidDel="00000000" w:rsidP="00000000" w:rsidRDefault="00000000" w:rsidRPr="00000000" w14:paraId="00000024">
      <w:pPr>
        <w:keepLines w:val="1"/>
        <w:numPr>
          <w:ilvl w:val="0"/>
          <w:numId w:val="1"/>
        </w:numPr>
        <w:spacing w:line="276" w:lineRule="auto"/>
        <w:ind w:left="72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MCMB</w:t>
      </w:r>
    </w:p>
    <w:p w:rsidR="00000000" w:rsidDel="00000000" w:rsidP="00000000" w:rsidRDefault="00000000" w:rsidRPr="00000000" w14:paraId="00000025">
      <w:pPr>
        <w:keepLines w:val="1"/>
        <w:numPr>
          <w:ilvl w:val="1"/>
          <w:numId w:val="1"/>
        </w:numPr>
        <w:spacing w:line="276" w:lineRule="auto"/>
        <w:ind w:left="144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u w:val="single"/>
          <w:rtl w:val="0"/>
        </w:rPr>
        <w:t xml:space="preserve">Directors’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Lines w:val="1"/>
        <w:numPr>
          <w:ilvl w:val="2"/>
          <w:numId w:val="1"/>
        </w:numPr>
        <w:spacing w:line="276" w:lineRule="auto"/>
        <w:ind w:left="21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Season/Show Updates</w:t>
      </w:r>
    </w:p>
    <w:p w:rsidR="00000000" w:rsidDel="00000000" w:rsidP="00000000" w:rsidRDefault="00000000" w:rsidRPr="00000000" w14:paraId="00000027">
      <w:pPr>
        <w:keepLines w:val="1"/>
        <w:numPr>
          <w:ilvl w:val="2"/>
          <w:numId w:val="1"/>
        </w:numPr>
        <w:spacing w:line="276" w:lineRule="auto"/>
        <w:ind w:left="2160" w:hanging="360"/>
        <w:rPr>
          <w:rFonts w:ascii="Comfortaa" w:cs="Comfortaa" w:eastAsia="Comfortaa" w:hAnsi="Comfortaa"/>
          <w:sz w:val="20"/>
          <w:szCs w:val="20"/>
        </w:rPr>
      </w:pPr>
      <w:hyperlink r:id="rId10">
        <w:r w:rsidDel="00000000" w:rsidR="00000000" w:rsidRPr="00000000">
          <w:rPr>
            <w:rFonts w:ascii="Comfortaa" w:cs="Comfortaa" w:eastAsia="Comfortaa" w:hAnsi="Comfortaa"/>
            <w:color w:val="1155cc"/>
            <w:sz w:val="20"/>
            <w:szCs w:val="20"/>
            <w:u w:val="single"/>
            <w:rtl w:val="0"/>
          </w:rPr>
          <w:t xml:space="preserve">Practice Schedule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Lines w:val="1"/>
        <w:numPr>
          <w:ilvl w:val="3"/>
          <w:numId w:val="1"/>
        </w:numPr>
        <w:spacing w:line="276" w:lineRule="auto"/>
        <w:ind w:left="288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See second tab for just MCMB</w:t>
      </w:r>
    </w:p>
    <w:p w:rsidR="00000000" w:rsidDel="00000000" w:rsidP="00000000" w:rsidRDefault="00000000" w:rsidRPr="00000000" w14:paraId="00000029">
      <w:pPr>
        <w:keepLines w:val="1"/>
        <w:numPr>
          <w:ilvl w:val="2"/>
          <w:numId w:val="1"/>
        </w:numPr>
        <w:spacing w:line="276" w:lineRule="auto"/>
        <w:ind w:left="21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Competitions</w:t>
      </w:r>
    </w:p>
    <w:p w:rsidR="00000000" w:rsidDel="00000000" w:rsidP="00000000" w:rsidRDefault="00000000" w:rsidRPr="00000000" w14:paraId="0000002A">
      <w:pPr>
        <w:keepLines w:val="1"/>
        <w:numPr>
          <w:ilvl w:val="3"/>
          <w:numId w:val="1"/>
        </w:numPr>
        <w:spacing w:line="276" w:lineRule="auto"/>
        <w:ind w:left="288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Volunteers Needed </w:t>
      </w: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https://bit.ly/mcmbcompetitions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Lines w:val="1"/>
        <w:numPr>
          <w:ilvl w:val="3"/>
          <w:numId w:val="1"/>
        </w:numPr>
        <w:spacing w:line="276" w:lineRule="auto"/>
        <w:ind w:left="288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October 11, Gilroy Garlic City Classic, Gilroy, CA–Need 3 towing vehicles. </w:t>
      </w:r>
    </w:p>
    <w:p w:rsidR="00000000" w:rsidDel="00000000" w:rsidP="00000000" w:rsidRDefault="00000000" w:rsidRPr="00000000" w14:paraId="0000002C">
      <w:pPr>
        <w:keepLines w:val="1"/>
        <w:numPr>
          <w:ilvl w:val="3"/>
          <w:numId w:val="1"/>
        </w:numPr>
        <w:spacing w:line="276" w:lineRule="auto"/>
        <w:ind w:left="288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October 25, Golden State Tournament of Bands, Clovis, CA</w:t>
      </w:r>
    </w:p>
    <w:p w:rsidR="00000000" w:rsidDel="00000000" w:rsidP="00000000" w:rsidRDefault="00000000" w:rsidRPr="00000000" w14:paraId="0000002D">
      <w:pPr>
        <w:keepLines w:val="1"/>
        <w:numPr>
          <w:ilvl w:val="3"/>
          <w:numId w:val="1"/>
        </w:numPr>
        <w:spacing w:line="276" w:lineRule="auto"/>
        <w:ind w:left="288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November 1, West Park Field Show, Roseville, CA</w:t>
      </w:r>
    </w:p>
    <w:p w:rsidR="00000000" w:rsidDel="00000000" w:rsidP="00000000" w:rsidRDefault="00000000" w:rsidRPr="00000000" w14:paraId="0000002E">
      <w:pPr>
        <w:keepLines w:val="1"/>
        <w:numPr>
          <w:ilvl w:val="3"/>
          <w:numId w:val="1"/>
        </w:numPr>
        <w:spacing w:line="276" w:lineRule="auto"/>
        <w:ind w:left="288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November 15, WBA Regional Champs, Union City, CA</w:t>
      </w:r>
    </w:p>
    <w:p w:rsidR="00000000" w:rsidDel="00000000" w:rsidP="00000000" w:rsidRDefault="00000000" w:rsidRPr="00000000" w14:paraId="0000002F">
      <w:pPr>
        <w:keepLines w:val="1"/>
        <w:numPr>
          <w:ilvl w:val="3"/>
          <w:numId w:val="1"/>
        </w:numPr>
        <w:spacing w:line="276" w:lineRule="auto"/>
        <w:ind w:left="288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November 22/23, WBA Class Championships, TBA (Fresno area)-2 day event. Previously was tentative, but believe this will be happening. Likely location is Garza High School. </w:t>
      </w:r>
    </w:p>
    <w:p w:rsidR="00000000" w:rsidDel="00000000" w:rsidP="00000000" w:rsidRDefault="00000000" w:rsidRPr="00000000" w14:paraId="00000030">
      <w:pPr>
        <w:keepLines w:val="1"/>
        <w:numPr>
          <w:ilvl w:val="2"/>
          <w:numId w:val="1"/>
        </w:numPr>
        <w:spacing w:line="276" w:lineRule="auto"/>
        <w:ind w:left="21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Marching Season Budget</w:t>
      </w:r>
    </w:p>
    <w:p w:rsidR="00000000" w:rsidDel="00000000" w:rsidP="00000000" w:rsidRDefault="00000000" w:rsidRPr="00000000" w14:paraId="00000031">
      <w:pPr>
        <w:keepLines w:val="1"/>
        <w:numPr>
          <w:ilvl w:val="3"/>
          <w:numId w:val="1"/>
        </w:numPr>
        <w:spacing w:line="276" w:lineRule="auto"/>
        <w:ind w:left="288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Approximately $44,000 in expenses not covered by district</w:t>
      </w:r>
    </w:p>
    <w:p w:rsidR="00000000" w:rsidDel="00000000" w:rsidP="00000000" w:rsidRDefault="00000000" w:rsidRPr="00000000" w14:paraId="00000032">
      <w:pPr>
        <w:keepLines w:val="1"/>
        <w:numPr>
          <w:ilvl w:val="4"/>
          <w:numId w:val="1"/>
        </w:numPr>
        <w:spacing w:line="276" w:lineRule="auto"/>
        <w:ind w:left="360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$12,000- two additional staff members</w:t>
      </w:r>
    </w:p>
    <w:p w:rsidR="00000000" w:rsidDel="00000000" w:rsidP="00000000" w:rsidRDefault="00000000" w:rsidRPr="00000000" w14:paraId="00000033">
      <w:pPr>
        <w:keepLines w:val="1"/>
        <w:numPr>
          <w:ilvl w:val="4"/>
          <w:numId w:val="1"/>
        </w:numPr>
        <w:spacing w:line="276" w:lineRule="auto"/>
        <w:ind w:left="360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Over $9,000- meals at shows and 9-9 practices not at Beyer</w:t>
      </w:r>
    </w:p>
    <w:p w:rsidR="00000000" w:rsidDel="00000000" w:rsidP="00000000" w:rsidRDefault="00000000" w:rsidRPr="00000000" w14:paraId="00000034">
      <w:pPr>
        <w:keepLines w:val="1"/>
        <w:numPr>
          <w:ilvl w:val="4"/>
          <w:numId w:val="1"/>
        </w:numPr>
        <w:spacing w:line="276" w:lineRule="auto"/>
        <w:ind w:left="360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Over $3000- Color guard uniforms-</w:t>
      </w:r>
    </w:p>
    <w:p w:rsidR="00000000" w:rsidDel="00000000" w:rsidP="00000000" w:rsidRDefault="00000000" w:rsidRPr="00000000" w14:paraId="00000035">
      <w:pPr>
        <w:keepLines w:val="1"/>
        <w:numPr>
          <w:ilvl w:val="4"/>
          <w:numId w:val="1"/>
        </w:numPr>
        <w:spacing w:line="276" w:lineRule="auto"/>
        <w:ind w:left="360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Over $3000- Mileage reimbursement for trailer drivers</w:t>
      </w:r>
    </w:p>
    <w:p w:rsidR="00000000" w:rsidDel="00000000" w:rsidP="00000000" w:rsidRDefault="00000000" w:rsidRPr="00000000" w14:paraId="00000036">
      <w:pPr>
        <w:keepLines w:val="1"/>
        <w:numPr>
          <w:ilvl w:val="1"/>
          <w:numId w:val="1"/>
        </w:numPr>
        <w:spacing w:line="276" w:lineRule="auto"/>
        <w:ind w:left="144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Fair Share- We are asking our families to collectively raise $34,875 to help cover these costs. This is $375 per student.</w:t>
      </w:r>
    </w:p>
    <w:p w:rsidR="00000000" w:rsidDel="00000000" w:rsidP="00000000" w:rsidRDefault="00000000" w:rsidRPr="00000000" w14:paraId="00000037">
      <w:pPr>
        <w:keepLines w:val="1"/>
        <w:numPr>
          <w:ilvl w:val="2"/>
          <w:numId w:val="1"/>
        </w:numPr>
        <w:spacing w:line="276" w:lineRule="auto"/>
        <w:ind w:left="21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FAIR SHARE CHANGE- We will have ONE fundraiser for MCMB this season- a donation based Play-a-thon. Totals will be tracked by section (low brass, colorguard, front ensemble, etc.) ONLY, not individually.</w:t>
      </w:r>
    </w:p>
    <w:p w:rsidR="00000000" w:rsidDel="00000000" w:rsidP="00000000" w:rsidRDefault="00000000" w:rsidRPr="00000000" w14:paraId="00000038">
      <w:pPr>
        <w:keepLines w:val="1"/>
        <w:numPr>
          <w:ilvl w:val="1"/>
          <w:numId w:val="1"/>
        </w:numPr>
        <w:spacing w:line="276" w:lineRule="auto"/>
        <w:ind w:left="144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Play-a-thon, September 20th, during practice</w:t>
      </w:r>
    </w:p>
    <w:p w:rsidR="00000000" w:rsidDel="00000000" w:rsidP="00000000" w:rsidRDefault="00000000" w:rsidRPr="00000000" w14:paraId="00000039">
      <w:pPr>
        <w:keepLines w:val="1"/>
        <w:numPr>
          <w:ilvl w:val="2"/>
          <w:numId w:val="1"/>
        </w:numPr>
        <w:spacing w:line="276" w:lineRule="auto"/>
        <w:ind w:left="21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Kick-off 9/1/2025</w:t>
      </w:r>
    </w:p>
    <w:p w:rsidR="00000000" w:rsidDel="00000000" w:rsidP="00000000" w:rsidRDefault="00000000" w:rsidRPr="00000000" w14:paraId="0000003A">
      <w:pPr>
        <w:keepLines w:val="1"/>
        <w:numPr>
          <w:ilvl w:val="2"/>
          <w:numId w:val="1"/>
        </w:numPr>
        <w:spacing w:line="276" w:lineRule="auto"/>
        <w:ind w:left="21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Goals/Prizes will be offered to the entire group AND section</w:t>
      </w:r>
    </w:p>
    <w:p w:rsidR="00000000" w:rsidDel="00000000" w:rsidP="00000000" w:rsidRDefault="00000000" w:rsidRPr="00000000" w14:paraId="0000003B">
      <w:pPr>
        <w:keepLines w:val="1"/>
        <w:numPr>
          <w:ilvl w:val="2"/>
          <w:numId w:val="1"/>
        </w:numPr>
        <w:spacing w:line="276" w:lineRule="auto"/>
        <w:ind w:left="21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Donations for goal/prizes due 9/15</w:t>
      </w:r>
    </w:p>
    <w:p w:rsidR="00000000" w:rsidDel="00000000" w:rsidP="00000000" w:rsidRDefault="00000000" w:rsidRPr="00000000" w14:paraId="0000003C">
      <w:pPr>
        <w:keepLines w:val="1"/>
        <w:numPr>
          <w:ilvl w:val="2"/>
          <w:numId w:val="1"/>
        </w:numPr>
        <w:spacing w:line="276" w:lineRule="auto"/>
        <w:ind w:left="21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Donations will be made through a website like 99 pledges OR cash/check accepted too</w:t>
      </w:r>
    </w:p>
    <w:p w:rsidR="00000000" w:rsidDel="00000000" w:rsidP="00000000" w:rsidRDefault="00000000" w:rsidRPr="00000000" w14:paraId="0000003D">
      <w:pPr>
        <w:keepLines w:val="1"/>
        <w:numPr>
          <w:ilvl w:val="3"/>
          <w:numId w:val="1"/>
        </w:numPr>
        <w:spacing w:line="276" w:lineRule="auto"/>
        <w:ind w:left="288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NO individual tracking of donations. All money earned will help support this season’s MCMB costs</w:t>
      </w:r>
    </w:p>
    <w:p w:rsidR="00000000" w:rsidDel="00000000" w:rsidP="00000000" w:rsidRDefault="00000000" w:rsidRPr="00000000" w14:paraId="0000003E">
      <w:pPr>
        <w:keepLines w:val="1"/>
        <w:spacing w:line="276" w:lineRule="auto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Lines w:val="1"/>
        <w:numPr>
          <w:ilvl w:val="0"/>
          <w:numId w:val="1"/>
        </w:numPr>
        <w:spacing w:line="276" w:lineRule="auto"/>
        <w:ind w:left="72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u w:val="single"/>
          <w:rtl w:val="0"/>
        </w:rPr>
        <w:t xml:space="preserve">Other Business</w:t>
      </w:r>
    </w:p>
    <w:p w:rsidR="00000000" w:rsidDel="00000000" w:rsidP="00000000" w:rsidRDefault="00000000" w:rsidRPr="00000000" w14:paraId="00000040">
      <w:pPr>
        <w:keepLines w:val="1"/>
        <w:numPr>
          <w:ilvl w:val="1"/>
          <w:numId w:val="1"/>
        </w:numPr>
        <w:spacing w:line="276" w:lineRule="auto"/>
        <w:ind w:left="1440" w:hanging="360"/>
        <w:rPr>
          <w:rFonts w:ascii="Comfortaa" w:cs="Comfortaa" w:eastAsia="Comfortaa" w:hAnsi="Comfortaa"/>
          <w:sz w:val="20"/>
          <w:szCs w:val="20"/>
        </w:rPr>
      </w:pPr>
      <w:hyperlink r:id="rId12">
        <w:r w:rsidDel="00000000" w:rsidR="00000000" w:rsidRPr="00000000">
          <w:rPr>
            <w:rFonts w:ascii="Comfortaa" w:cs="Comfortaa" w:eastAsia="Comfortaa" w:hAnsi="Comfortaa"/>
            <w:color w:val="1155cc"/>
            <w:sz w:val="20"/>
            <w:szCs w:val="20"/>
            <w:u w:val="single"/>
            <w:rtl w:val="0"/>
          </w:rPr>
          <w:t xml:space="preserve">Meeting Schedule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Lines w:val="1"/>
        <w:numPr>
          <w:ilvl w:val="1"/>
          <w:numId w:val="1"/>
        </w:numPr>
        <w:spacing w:line="276" w:lineRule="auto"/>
        <w:ind w:left="144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Next Combined Parent Booster Meeting, Tuesday, September 9th at 7:00 in the Beyer High School Little Theater.</w:t>
      </w:r>
    </w:p>
    <w:p w:rsidR="00000000" w:rsidDel="00000000" w:rsidP="00000000" w:rsidRDefault="00000000" w:rsidRPr="00000000" w14:paraId="00000042">
      <w:pPr>
        <w:keepLines w:val="1"/>
        <w:spacing w:line="276" w:lineRule="auto"/>
        <w:ind w:left="1440" w:firstLine="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Lines w:val="1"/>
        <w:spacing w:line="276" w:lineRule="auto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Lines w:val="1"/>
        <w:spacing w:line="276" w:lineRule="auto"/>
        <w:rPr/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Adjourned at 7:40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bit.ly/mcmbcompetitions" TargetMode="External"/><Relationship Id="rId10" Type="http://schemas.openxmlformats.org/officeDocument/2006/relationships/hyperlink" Target="https://docs.google.com/spreadsheets/d/1RifOCRYZqLVxj1nbYBnTx43m8zeIxgUeTULaTH0hBh0/edit?usp=sharing" TargetMode="External"/><Relationship Id="rId12" Type="http://schemas.openxmlformats.org/officeDocument/2006/relationships/hyperlink" Target="https://docs.google.com/document/d/17PB9GjR4kzxPxllJxNOofF419c2V0NXQ2iDcKPqf4fE/edit?usp=sharing" TargetMode="External"/><Relationship Id="rId9" Type="http://schemas.openxmlformats.org/officeDocument/2006/relationships/hyperlink" Target="https://teams.microsoft.com/l/meetup-join/19%3ameeting_NWQ3YTcxZWMtNTMyOC00OTY4LThiNzQtMzVlY2Q5YWViNTY4%40thread.v2/0?context=%7b%22Tid%22%3a%22406c2094-c065-4502-875f-68dc19c78bff%22%2c%22Oid%22%3a%22d1e8a027-dc0e-4e9a-b47b-0db67df89737%22%7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aka.ms/JoinTeamsMeeting?omkt=en-US" TargetMode="External"/><Relationship Id="rId8" Type="http://schemas.openxmlformats.org/officeDocument/2006/relationships/hyperlink" Target="https://aka.ms/JoinTeamsMeeting?omkt=en-U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